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AC55D" w14:textId="77777777" w:rsidR="004D0594" w:rsidRPr="001367E0" w:rsidRDefault="004D0594" w:rsidP="004D0594">
      <w:pPr>
        <w:shd w:val="clear" w:color="auto" w:fill="FFFFFF" w:themeFill="background1"/>
        <w:spacing w:after="0" w:line="240" w:lineRule="auto"/>
        <w:jc w:val="both"/>
        <w:rPr>
          <w:rFonts w:cstheme="minorHAnsi"/>
          <w:b/>
          <w:sz w:val="24"/>
          <w:szCs w:val="24"/>
        </w:rPr>
      </w:pPr>
      <w:r w:rsidRPr="001367E0">
        <w:rPr>
          <w:rFonts w:cstheme="minorHAnsi"/>
          <w:noProof/>
          <w:sz w:val="24"/>
          <w:szCs w:val="24"/>
        </w:rPr>
        <w:drawing>
          <wp:inline distT="0" distB="0" distL="0" distR="0" wp14:anchorId="6581F938" wp14:editId="4642BAFA">
            <wp:extent cx="5943600" cy="1254760"/>
            <wp:effectExtent l="0" t="0" r="0" b="2540"/>
            <wp:docPr id="2" name="Picture 2"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rectangle with whit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1254760"/>
                    </a:xfrm>
                    <a:prstGeom prst="rect">
                      <a:avLst/>
                    </a:prstGeom>
                  </pic:spPr>
                </pic:pic>
              </a:graphicData>
            </a:graphic>
          </wp:inline>
        </w:drawing>
      </w:r>
    </w:p>
    <w:p w14:paraId="2E9257A1" w14:textId="77777777" w:rsidR="004D0594" w:rsidRDefault="004D0594" w:rsidP="004D0594">
      <w:pPr>
        <w:shd w:val="clear" w:color="auto" w:fill="FFFFFF" w:themeFill="background1"/>
        <w:tabs>
          <w:tab w:val="left" w:pos="5760"/>
        </w:tabs>
        <w:spacing w:after="0" w:line="240" w:lineRule="auto"/>
        <w:rPr>
          <w:rFonts w:cstheme="minorHAnsi"/>
          <w:b/>
          <w:sz w:val="24"/>
          <w:szCs w:val="24"/>
        </w:rPr>
      </w:pPr>
      <w:r w:rsidRPr="001367E0">
        <w:rPr>
          <w:rFonts w:cstheme="minorHAnsi"/>
          <w:b/>
          <w:sz w:val="24"/>
          <w:szCs w:val="24"/>
        </w:rPr>
        <w:tab/>
      </w:r>
    </w:p>
    <w:p w14:paraId="3C826E36" w14:textId="77777777" w:rsidR="009F4825" w:rsidRDefault="004D0594" w:rsidP="004D0594">
      <w:pPr>
        <w:shd w:val="clear" w:color="auto" w:fill="FFFFFF" w:themeFill="background1"/>
        <w:tabs>
          <w:tab w:val="left" w:pos="5760"/>
        </w:tabs>
        <w:spacing w:after="0" w:line="240" w:lineRule="auto"/>
        <w:rPr>
          <w:rFonts w:cstheme="minorHAnsi"/>
          <w:color w:val="0E101A"/>
        </w:rPr>
      </w:pPr>
      <w:r w:rsidRPr="001367E0">
        <w:rPr>
          <w:rStyle w:val="Strong"/>
          <w:rFonts w:cstheme="minorHAnsi"/>
          <w:color w:val="0E101A"/>
        </w:rPr>
        <w:t>FOR IMMEDIATE RELEASE</w:t>
      </w:r>
      <w:r>
        <w:rPr>
          <w:rFonts w:cstheme="minorHAnsi"/>
          <w:color w:val="0E101A"/>
        </w:rPr>
        <w:t xml:space="preserve">           </w:t>
      </w:r>
    </w:p>
    <w:p w14:paraId="6C498EBE" w14:textId="77777777" w:rsidR="009F4825" w:rsidRDefault="009F4825" w:rsidP="004D0594">
      <w:pPr>
        <w:shd w:val="clear" w:color="auto" w:fill="FFFFFF" w:themeFill="background1"/>
        <w:tabs>
          <w:tab w:val="left" w:pos="5760"/>
        </w:tabs>
        <w:spacing w:after="0" w:line="240" w:lineRule="auto"/>
        <w:rPr>
          <w:rFonts w:cstheme="minorHAnsi"/>
          <w:color w:val="0E101A"/>
        </w:rPr>
      </w:pPr>
    </w:p>
    <w:p w14:paraId="760548DF" w14:textId="36565547" w:rsidR="004D0594" w:rsidRPr="001367E0" w:rsidRDefault="009D1E02" w:rsidP="009D1E02">
      <w:pPr>
        <w:pStyle w:val="NormalWeb"/>
        <w:spacing w:before="0" w:beforeAutospacing="0" w:after="0" w:afterAutospacing="0"/>
        <w:jc w:val="center"/>
        <w:rPr>
          <w:rFonts w:asciiTheme="minorHAnsi" w:hAnsiTheme="minorHAnsi" w:cstheme="minorHAnsi"/>
          <w:color w:val="0E101A"/>
        </w:rPr>
      </w:pPr>
      <w:r>
        <w:rPr>
          <w:rFonts w:asciiTheme="minorHAnsi" w:hAnsiTheme="minorHAnsi" w:cstheme="minorHAnsi"/>
          <w:noProof/>
          <w:color w:val="0E101A"/>
        </w:rPr>
        <w:drawing>
          <wp:inline distT="0" distB="0" distL="0" distR="0" wp14:anchorId="3B7B2B61" wp14:editId="78EB7C67">
            <wp:extent cx="5943600" cy="3962400"/>
            <wp:effectExtent l="0" t="0" r="0" b="0"/>
            <wp:docPr id="812837707" name="Picture 1" descr="Chancellor MacLennan swearing in new Chief of Police Robert Davidson Monday, September 22, 2025. Text on the wall says “Service in the Public’s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7707" name="Picture 1" descr="Chancellor MacLennan swearing in new Chief of Police Robert Davidson Monday, September 22, 2025. Text on the wall says “Service in the Public’s Intere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BEF76BC" w14:textId="77777777" w:rsidR="00BC73E6" w:rsidRDefault="00BC73E6" w:rsidP="004D0594">
      <w:pPr>
        <w:spacing w:after="0" w:line="240" w:lineRule="auto"/>
        <w:jc w:val="center"/>
        <w:rPr>
          <w:rFonts w:eastAsia="Times New Roman" w:cstheme="minorHAnsi"/>
          <w:b/>
          <w:sz w:val="24"/>
          <w:szCs w:val="24"/>
        </w:rPr>
      </w:pPr>
    </w:p>
    <w:p w14:paraId="23250491" w14:textId="64D21EAB" w:rsidR="004D0594" w:rsidRPr="001367E0" w:rsidRDefault="00D06224" w:rsidP="004D0594">
      <w:pPr>
        <w:spacing w:after="0" w:line="240" w:lineRule="auto"/>
        <w:jc w:val="center"/>
        <w:rPr>
          <w:rFonts w:eastAsia="Times New Roman" w:cstheme="minorHAnsi"/>
          <w:i/>
          <w:sz w:val="24"/>
          <w:szCs w:val="24"/>
        </w:rPr>
      </w:pPr>
      <w:r w:rsidRPr="00D06224">
        <w:rPr>
          <w:rFonts w:eastAsia="Times New Roman" w:cstheme="minorHAnsi"/>
          <w:b/>
          <w:sz w:val="24"/>
          <w:szCs w:val="24"/>
        </w:rPr>
        <w:t>VCCCD Swears In Robert Davidson as New Chief of Police</w:t>
      </w:r>
      <w:r>
        <w:rPr>
          <w:rFonts w:eastAsia="Times New Roman" w:cstheme="minorHAnsi"/>
          <w:b/>
          <w:sz w:val="24"/>
          <w:szCs w:val="24"/>
        </w:rPr>
        <w:br/>
      </w:r>
      <w:r w:rsidRPr="00D06224">
        <w:rPr>
          <w:rFonts w:eastAsia="Times New Roman" w:cstheme="minorHAnsi"/>
          <w:i/>
          <w:sz w:val="24"/>
          <w:szCs w:val="24"/>
        </w:rPr>
        <w:t>Ventura County resident and former assistant sheriff brings 30+ years of law enforcement experience</w:t>
      </w:r>
    </w:p>
    <w:p w14:paraId="5E2CE6DF" w14:textId="77777777" w:rsidR="004D0594" w:rsidRPr="001367E0" w:rsidRDefault="004D0594" w:rsidP="004D0594">
      <w:pPr>
        <w:spacing w:after="0" w:line="240" w:lineRule="auto"/>
        <w:rPr>
          <w:rFonts w:eastAsia="Times New Roman" w:cstheme="minorHAnsi"/>
          <w:i/>
          <w:sz w:val="24"/>
          <w:szCs w:val="24"/>
        </w:rPr>
      </w:pPr>
    </w:p>
    <w:p w14:paraId="7BA1DBB0" w14:textId="5280FF96" w:rsidR="004D0594" w:rsidRDefault="004D0594" w:rsidP="004D0594">
      <w:pPr>
        <w:spacing w:line="240" w:lineRule="auto"/>
        <w:rPr>
          <w:rFonts w:cstheme="minorHAnsi"/>
          <w:sz w:val="24"/>
          <w:szCs w:val="24"/>
        </w:rPr>
      </w:pPr>
      <w:r w:rsidRPr="00104D78">
        <w:rPr>
          <w:rFonts w:eastAsia="Times New Roman" w:cstheme="minorHAnsi"/>
          <w:b/>
          <w:bCs/>
          <w:sz w:val="24"/>
          <w:szCs w:val="24"/>
        </w:rPr>
        <w:t>Camarillo, Calif.</w:t>
      </w:r>
      <w:r w:rsidRPr="00104D78">
        <w:rPr>
          <w:rFonts w:eastAsia="Times New Roman" w:cstheme="minorHAnsi"/>
          <w:sz w:val="24"/>
          <w:szCs w:val="24"/>
        </w:rPr>
        <w:t xml:space="preserve"> (</w:t>
      </w:r>
      <w:r w:rsidR="00D06224">
        <w:rPr>
          <w:rFonts w:cstheme="minorHAnsi"/>
          <w:sz w:val="24"/>
          <w:szCs w:val="24"/>
        </w:rPr>
        <w:t>Sept. 23</w:t>
      </w:r>
      <w:r>
        <w:rPr>
          <w:rFonts w:cstheme="minorHAnsi"/>
          <w:sz w:val="24"/>
          <w:szCs w:val="24"/>
        </w:rPr>
        <w:t>, 202</w:t>
      </w:r>
      <w:r w:rsidR="00D06224">
        <w:rPr>
          <w:rFonts w:cstheme="minorHAnsi"/>
          <w:sz w:val="24"/>
          <w:szCs w:val="24"/>
        </w:rPr>
        <w:t>5</w:t>
      </w:r>
      <w:r w:rsidRPr="00104D78">
        <w:rPr>
          <w:rFonts w:cstheme="minorHAnsi"/>
          <w:sz w:val="24"/>
          <w:szCs w:val="24"/>
        </w:rPr>
        <w:t xml:space="preserve">) — </w:t>
      </w:r>
      <w:r w:rsidR="00441670" w:rsidRPr="00441670">
        <w:rPr>
          <w:rFonts w:cstheme="minorHAnsi"/>
          <w:sz w:val="24"/>
          <w:szCs w:val="24"/>
        </w:rPr>
        <w:t xml:space="preserve">The Ventura County Community College District </w:t>
      </w:r>
      <w:r w:rsidR="003804C3">
        <w:rPr>
          <w:rFonts w:cstheme="minorHAnsi"/>
          <w:sz w:val="24"/>
          <w:szCs w:val="24"/>
        </w:rPr>
        <w:t xml:space="preserve">(VCCCD) </w:t>
      </w:r>
      <w:r w:rsidR="00441670" w:rsidRPr="00441670">
        <w:rPr>
          <w:rFonts w:cstheme="minorHAnsi"/>
          <w:sz w:val="24"/>
          <w:szCs w:val="24"/>
        </w:rPr>
        <w:t>swore in Robert Davidson as its new chief of police Sept</w:t>
      </w:r>
      <w:r w:rsidR="00212273">
        <w:rPr>
          <w:rFonts w:cstheme="minorHAnsi"/>
          <w:sz w:val="24"/>
          <w:szCs w:val="24"/>
        </w:rPr>
        <w:t>ember</w:t>
      </w:r>
      <w:r w:rsidR="00441670" w:rsidRPr="00441670">
        <w:rPr>
          <w:rFonts w:cstheme="minorHAnsi"/>
          <w:sz w:val="24"/>
          <w:szCs w:val="24"/>
        </w:rPr>
        <w:t xml:space="preserve"> 22, bringing nearly </w:t>
      </w:r>
      <w:r w:rsidR="00BC73E6">
        <w:rPr>
          <w:rFonts w:cstheme="minorHAnsi"/>
          <w:sz w:val="24"/>
          <w:szCs w:val="24"/>
        </w:rPr>
        <w:t>35</w:t>
      </w:r>
      <w:r w:rsidR="00441670" w:rsidRPr="00441670">
        <w:rPr>
          <w:rFonts w:cstheme="minorHAnsi"/>
          <w:sz w:val="24"/>
          <w:szCs w:val="24"/>
        </w:rPr>
        <w:t xml:space="preserve"> years </w:t>
      </w:r>
      <w:r w:rsidR="00DD57A4">
        <w:rPr>
          <w:rFonts w:cstheme="minorHAnsi"/>
          <w:sz w:val="24"/>
          <w:szCs w:val="24"/>
        </w:rPr>
        <w:t>of</w:t>
      </w:r>
      <w:r w:rsidR="00441670" w:rsidRPr="00441670">
        <w:rPr>
          <w:rFonts w:cstheme="minorHAnsi"/>
          <w:sz w:val="24"/>
          <w:szCs w:val="24"/>
        </w:rPr>
        <w:t xml:space="preserve"> county law enforcement </w:t>
      </w:r>
      <w:r w:rsidR="00DD57A4">
        <w:rPr>
          <w:rFonts w:cstheme="minorHAnsi"/>
          <w:sz w:val="24"/>
          <w:szCs w:val="24"/>
        </w:rPr>
        <w:t xml:space="preserve">experience </w:t>
      </w:r>
      <w:r w:rsidR="00441670" w:rsidRPr="00441670">
        <w:rPr>
          <w:rFonts w:cstheme="minorHAnsi"/>
          <w:sz w:val="24"/>
          <w:szCs w:val="24"/>
        </w:rPr>
        <w:t xml:space="preserve">to </w:t>
      </w:r>
      <w:r w:rsidR="00DD57A4">
        <w:rPr>
          <w:rFonts w:cstheme="minorHAnsi"/>
          <w:sz w:val="24"/>
          <w:szCs w:val="24"/>
        </w:rPr>
        <w:t>guide and strengthen the District’s police department</w:t>
      </w:r>
      <w:r w:rsidR="00441670" w:rsidRPr="00441670">
        <w:rPr>
          <w:rFonts w:cstheme="minorHAnsi"/>
          <w:sz w:val="24"/>
          <w:szCs w:val="24"/>
        </w:rPr>
        <w:t>.</w:t>
      </w:r>
    </w:p>
    <w:p w14:paraId="519D7252" w14:textId="0213CC28" w:rsidR="00391CFE" w:rsidRDefault="003804C3" w:rsidP="004D0594">
      <w:pPr>
        <w:spacing w:line="240" w:lineRule="auto"/>
        <w:rPr>
          <w:rFonts w:eastAsia="Calibri" w:cstheme="minorHAnsi"/>
          <w:color w:val="222222"/>
          <w:sz w:val="24"/>
          <w:szCs w:val="24"/>
        </w:rPr>
      </w:pPr>
      <w:r>
        <w:rPr>
          <w:rFonts w:eastAsia="Calibri" w:cstheme="minorHAnsi"/>
          <w:color w:val="222222"/>
          <w:sz w:val="24"/>
          <w:szCs w:val="24"/>
        </w:rPr>
        <w:t xml:space="preserve">Davidson began his career </w:t>
      </w:r>
      <w:r w:rsidR="004B1666">
        <w:rPr>
          <w:rFonts w:eastAsia="Calibri" w:cstheme="minorHAnsi"/>
          <w:color w:val="222222"/>
          <w:sz w:val="24"/>
          <w:szCs w:val="24"/>
        </w:rPr>
        <w:t xml:space="preserve">with the Ventura County Sheriff’s Office </w:t>
      </w:r>
      <w:r>
        <w:rPr>
          <w:rFonts w:eastAsia="Calibri" w:cstheme="minorHAnsi"/>
          <w:color w:val="222222"/>
          <w:sz w:val="24"/>
          <w:szCs w:val="24"/>
        </w:rPr>
        <w:t>in 1991</w:t>
      </w:r>
      <w:r w:rsidR="003D12F7">
        <w:rPr>
          <w:rFonts w:eastAsia="Calibri" w:cstheme="minorHAnsi"/>
          <w:color w:val="222222"/>
          <w:sz w:val="24"/>
          <w:szCs w:val="24"/>
        </w:rPr>
        <w:t xml:space="preserve"> where he rose up through the ranks</w:t>
      </w:r>
      <w:r w:rsidR="00210A5E">
        <w:rPr>
          <w:rFonts w:eastAsia="Calibri" w:cstheme="minorHAnsi"/>
          <w:color w:val="222222"/>
          <w:sz w:val="24"/>
          <w:szCs w:val="24"/>
        </w:rPr>
        <w:t xml:space="preserve"> to Assistant Sheriff</w:t>
      </w:r>
      <w:r w:rsidR="00C658B3">
        <w:rPr>
          <w:rFonts w:eastAsia="Calibri" w:cstheme="minorHAnsi"/>
          <w:color w:val="222222"/>
          <w:sz w:val="24"/>
          <w:szCs w:val="24"/>
        </w:rPr>
        <w:t xml:space="preserve">. </w:t>
      </w:r>
      <w:r w:rsidR="00EE44AF" w:rsidRPr="00EE44AF">
        <w:rPr>
          <w:rFonts w:eastAsia="Calibri" w:cstheme="minorHAnsi"/>
          <w:color w:val="222222"/>
          <w:sz w:val="24"/>
          <w:szCs w:val="24"/>
        </w:rPr>
        <w:t>Over more than three decades, he</w:t>
      </w:r>
      <w:r w:rsidR="000D28CD">
        <w:rPr>
          <w:rFonts w:eastAsia="Calibri" w:cstheme="minorHAnsi"/>
          <w:color w:val="222222"/>
          <w:sz w:val="24"/>
          <w:szCs w:val="24"/>
        </w:rPr>
        <w:t xml:space="preserve"> successfully</w:t>
      </w:r>
      <w:r w:rsidR="00EE44AF" w:rsidRPr="00EE44AF">
        <w:rPr>
          <w:rFonts w:eastAsia="Calibri" w:cstheme="minorHAnsi"/>
          <w:color w:val="222222"/>
          <w:sz w:val="24"/>
          <w:szCs w:val="24"/>
        </w:rPr>
        <w:t xml:space="preserve"> </w:t>
      </w:r>
      <w:r w:rsidR="00EE44AF" w:rsidRPr="00EE44AF">
        <w:rPr>
          <w:rFonts w:eastAsia="Calibri" w:cstheme="minorHAnsi"/>
          <w:color w:val="222222"/>
          <w:sz w:val="24"/>
          <w:szCs w:val="24"/>
        </w:rPr>
        <w:lastRenderedPageBreak/>
        <w:t>led major investigations, directed Internal Affairs and training programs, and oversaw the Sheriff’s largest division with a $120 million budget.</w:t>
      </w:r>
    </w:p>
    <w:p w14:paraId="7DB675E5" w14:textId="77777777" w:rsidR="00F147D0" w:rsidRPr="00B916BE" w:rsidRDefault="00F84DEB" w:rsidP="004D0594">
      <w:pPr>
        <w:spacing w:line="240" w:lineRule="auto"/>
        <w:rPr>
          <w:rFonts w:eastAsia="Calibri" w:cstheme="minorHAnsi"/>
          <w:color w:val="222222"/>
          <w:sz w:val="24"/>
          <w:szCs w:val="24"/>
        </w:rPr>
      </w:pPr>
      <w:r w:rsidRPr="00B916BE">
        <w:rPr>
          <w:rFonts w:eastAsia="Calibri" w:cstheme="minorHAnsi"/>
          <w:color w:val="222222"/>
          <w:sz w:val="24"/>
          <w:szCs w:val="24"/>
        </w:rPr>
        <w:t>“Chief Davidson’s decades of leadership and service to Ventura County will be an asset to our students, employees, and community,” said Rick MacLennan, chancellor of the VCCCD. “His proven experience and commitment to public service will further enhance the welcoming, supportive environment our colleges provide for learning and growth.”</w:t>
      </w:r>
    </w:p>
    <w:p w14:paraId="02E234D2" w14:textId="06094CCC" w:rsidR="00C91FE8" w:rsidRDefault="0039735E" w:rsidP="004D0594">
      <w:pPr>
        <w:spacing w:line="240" w:lineRule="auto"/>
        <w:rPr>
          <w:rFonts w:eastAsia="Calibri" w:cstheme="minorHAnsi"/>
          <w:color w:val="222222"/>
          <w:sz w:val="24"/>
          <w:szCs w:val="24"/>
        </w:rPr>
      </w:pPr>
      <w:r w:rsidRPr="0039735E">
        <w:rPr>
          <w:rFonts w:eastAsia="Calibri" w:cstheme="minorHAnsi"/>
          <w:color w:val="222222"/>
          <w:sz w:val="24"/>
          <w:szCs w:val="24"/>
        </w:rPr>
        <w:t xml:space="preserve">Davidson </w:t>
      </w:r>
      <w:r w:rsidR="001B362C">
        <w:rPr>
          <w:rFonts w:eastAsia="Calibri" w:cstheme="minorHAnsi"/>
          <w:color w:val="222222"/>
          <w:sz w:val="24"/>
          <w:szCs w:val="24"/>
        </w:rPr>
        <w:t>earned</w:t>
      </w:r>
      <w:r w:rsidRPr="0039735E">
        <w:rPr>
          <w:rFonts w:eastAsia="Calibri" w:cstheme="minorHAnsi"/>
          <w:color w:val="222222"/>
          <w:sz w:val="24"/>
          <w:szCs w:val="24"/>
        </w:rPr>
        <w:t xml:space="preserve"> a Master’s Degree in Leadership with a concentration in Public Policy from the University of Southern California, and a Bachelor of Arts in Political Science from California State University, Stanislaus. He is also a graduate of the POST Command College and holds a POST Management Certificate.</w:t>
      </w:r>
    </w:p>
    <w:p w14:paraId="77751784" w14:textId="0E7DD458" w:rsidR="00F466FA" w:rsidRPr="00B916BE" w:rsidRDefault="00F466FA" w:rsidP="004D0594">
      <w:pPr>
        <w:spacing w:line="240" w:lineRule="auto"/>
        <w:rPr>
          <w:rFonts w:eastAsia="Calibri" w:cstheme="minorHAnsi"/>
          <w:color w:val="222222"/>
          <w:sz w:val="24"/>
          <w:szCs w:val="24"/>
        </w:rPr>
      </w:pPr>
      <w:r w:rsidRPr="00B916BE">
        <w:rPr>
          <w:rFonts w:eastAsia="Calibri" w:cstheme="minorHAnsi"/>
          <w:color w:val="222222"/>
          <w:sz w:val="24"/>
          <w:szCs w:val="24"/>
        </w:rPr>
        <w:t xml:space="preserve">“Chief Davidson’s extensive background and thoughtful leadership will be a tremendous resource for our District,” said Valerie Mitchell, vice chancellor of </w:t>
      </w:r>
      <w:r w:rsidR="00B916BE">
        <w:rPr>
          <w:rFonts w:eastAsia="Calibri" w:cstheme="minorHAnsi"/>
          <w:color w:val="222222"/>
          <w:sz w:val="24"/>
          <w:szCs w:val="24"/>
        </w:rPr>
        <w:t>B</w:t>
      </w:r>
      <w:r w:rsidRPr="00B916BE">
        <w:rPr>
          <w:rFonts w:eastAsia="Calibri" w:cstheme="minorHAnsi"/>
          <w:color w:val="222222"/>
          <w:sz w:val="24"/>
          <w:szCs w:val="24"/>
        </w:rPr>
        <w:t xml:space="preserve">usiness </w:t>
      </w:r>
      <w:r w:rsidR="00B916BE">
        <w:rPr>
          <w:rFonts w:eastAsia="Calibri" w:cstheme="minorHAnsi"/>
          <w:color w:val="222222"/>
          <w:sz w:val="24"/>
          <w:szCs w:val="24"/>
        </w:rPr>
        <w:t>and Administrative S</w:t>
      </w:r>
      <w:r w:rsidRPr="00B916BE">
        <w:rPr>
          <w:rFonts w:eastAsia="Calibri" w:cstheme="minorHAnsi"/>
          <w:color w:val="222222"/>
          <w:sz w:val="24"/>
          <w:szCs w:val="24"/>
        </w:rPr>
        <w:t>ervices for the VCCCD. “His collaborative approach and deep roots in the community will strengthen our police department’s role as a trusted partner in supporting student success and maintaining the welcoming environment our colleges are known for.”</w:t>
      </w:r>
    </w:p>
    <w:p w14:paraId="0224959E" w14:textId="0AE62CE3" w:rsidR="0039735E" w:rsidRPr="00104D78" w:rsidRDefault="00CA1CCF" w:rsidP="004D0594">
      <w:pPr>
        <w:spacing w:line="240" w:lineRule="auto"/>
        <w:rPr>
          <w:rFonts w:eastAsia="Calibri" w:cstheme="minorHAnsi"/>
          <w:color w:val="222222"/>
          <w:sz w:val="24"/>
          <w:szCs w:val="24"/>
        </w:rPr>
      </w:pPr>
      <w:r>
        <w:rPr>
          <w:rFonts w:eastAsia="Calibri" w:cstheme="minorHAnsi"/>
          <w:color w:val="222222"/>
          <w:sz w:val="24"/>
          <w:szCs w:val="24"/>
        </w:rPr>
        <w:t>Davidson</w:t>
      </w:r>
      <w:r w:rsidRPr="00CA1CCF">
        <w:rPr>
          <w:rFonts w:eastAsia="Calibri" w:cstheme="minorHAnsi"/>
          <w:color w:val="222222"/>
          <w:sz w:val="24"/>
          <w:szCs w:val="24"/>
        </w:rPr>
        <w:t xml:space="preserve"> </w:t>
      </w:r>
      <w:r w:rsidR="00162C3B">
        <w:rPr>
          <w:rFonts w:eastAsia="Calibri" w:cstheme="minorHAnsi"/>
          <w:color w:val="222222"/>
          <w:sz w:val="24"/>
          <w:szCs w:val="24"/>
        </w:rPr>
        <w:t xml:space="preserve">succeeds </w:t>
      </w:r>
      <w:r w:rsidRPr="00CA1CCF">
        <w:rPr>
          <w:rFonts w:eastAsia="Calibri" w:cstheme="minorHAnsi"/>
          <w:color w:val="222222"/>
          <w:sz w:val="24"/>
          <w:szCs w:val="24"/>
        </w:rPr>
        <w:t>interim Police Chief Michael Pallotto</w:t>
      </w:r>
      <w:r w:rsidR="00162C3B">
        <w:rPr>
          <w:rFonts w:eastAsia="Calibri" w:cstheme="minorHAnsi"/>
          <w:color w:val="222222"/>
          <w:sz w:val="24"/>
          <w:szCs w:val="24"/>
        </w:rPr>
        <w:t>, who provided steady leadership during the transition following the service of</w:t>
      </w:r>
      <w:r w:rsidRPr="00CA1CCF">
        <w:rPr>
          <w:rFonts w:eastAsia="Calibri" w:cstheme="minorHAnsi"/>
          <w:color w:val="222222"/>
          <w:sz w:val="24"/>
          <w:szCs w:val="24"/>
        </w:rPr>
        <w:t xml:space="preserve"> former Police Chief </w:t>
      </w:r>
      <w:r w:rsidR="008D2906">
        <w:rPr>
          <w:rFonts w:eastAsia="Calibri" w:cstheme="minorHAnsi"/>
          <w:color w:val="222222"/>
          <w:sz w:val="24"/>
          <w:szCs w:val="24"/>
        </w:rPr>
        <w:t>Kelli Florman</w:t>
      </w:r>
      <w:r w:rsidRPr="00CA1CCF">
        <w:rPr>
          <w:rFonts w:eastAsia="Calibri" w:cstheme="minorHAnsi"/>
          <w:color w:val="222222"/>
          <w:sz w:val="24"/>
          <w:szCs w:val="24"/>
        </w:rPr>
        <w:t xml:space="preserve">. For more information about the Ventura County Community College District Police Department and Chief </w:t>
      </w:r>
      <w:r w:rsidR="00E047C8">
        <w:rPr>
          <w:rFonts w:eastAsia="Calibri" w:cstheme="minorHAnsi"/>
          <w:color w:val="222222"/>
          <w:sz w:val="24"/>
          <w:szCs w:val="24"/>
        </w:rPr>
        <w:t>Davidson</w:t>
      </w:r>
      <w:r w:rsidRPr="00CA1CCF">
        <w:rPr>
          <w:rFonts w:eastAsia="Calibri" w:cstheme="minorHAnsi"/>
          <w:color w:val="222222"/>
          <w:sz w:val="24"/>
          <w:szCs w:val="24"/>
        </w:rPr>
        <w:t xml:space="preserve">, visit </w:t>
      </w:r>
      <w:hyperlink r:id="rId9" w:history="1">
        <w:r w:rsidRPr="00FD5802">
          <w:rPr>
            <w:rStyle w:val="Hyperlink"/>
            <w:rFonts w:eastAsia="Calibri" w:cstheme="minorHAnsi"/>
            <w:sz w:val="24"/>
            <w:szCs w:val="24"/>
          </w:rPr>
          <w:t>vcccd.edu/police</w:t>
        </w:r>
      </w:hyperlink>
      <w:r w:rsidRPr="00CA1CCF">
        <w:rPr>
          <w:rFonts w:eastAsia="Calibri" w:cstheme="minorHAnsi"/>
          <w:color w:val="222222"/>
          <w:sz w:val="24"/>
          <w:szCs w:val="24"/>
        </w:rPr>
        <w:t>.</w:t>
      </w:r>
    </w:p>
    <w:p w14:paraId="0B75F79C" w14:textId="77777777" w:rsidR="004D0594" w:rsidRPr="00FE1A50" w:rsidRDefault="004D0594" w:rsidP="004D0594">
      <w:pPr>
        <w:spacing w:after="0" w:line="240" w:lineRule="auto"/>
        <w:rPr>
          <w:rFonts w:eastAsia="Times New Roman" w:cstheme="minorHAnsi"/>
          <w:b/>
          <w:sz w:val="24"/>
          <w:szCs w:val="24"/>
        </w:rPr>
      </w:pPr>
      <w:r w:rsidRPr="00FE1A50">
        <w:rPr>
          <w:rFonts w:eastAsia="Times New Roman" w:cstheme="minorHAnsi"/>
          <w:b/>
          <w:sz w:val="24"/>
          <w:szCs w:val="24"/>
        </w:rPr>
        <w:t>About Ventura County Community College District</w:t>
      </w:r>
    </w:p>
    <w:p w14:paraId="47A8DB23" w14:textId="77777777" w:rsidR="004D0594" w:rsidRPr="00104D78" w:rsidRDefault="004D0594" w:rsidP="004D0594">
      <w:pPr>
        <w:spacing w:after="0" w:line="240" w:lineRule="auto"/>
        <w:rPr>
          <w:rFonts w:eastAsia="Times New Roman" w:cstheme="minorHAnsi"/>
          <w:i/>
          <w:sz w:val="24"/>
          <w:szCs w:val="24"/>
        </w:rPr>
      </w:pPr>
      <w:r w:rsidRPr="00104D78">
        <w:rPr>
          <w:rFonts w:eastAsia="Times New Roman" w:cstheme="minorHAnsi"/>
          <w:i/>
          <w:sz w:val="24"/>
          <w:szCs w:val="24"/>
        </w:rPr>
        <w:t xml:space="preserve">The Ventura County Community College District is a member of the 116-campus California Community College system and serves approximately 30,000 students annually. The District's three colleges—Moorpark, Oxnard and Ventura—offer programs in general education for degrees and certificates, transfer to four-year colleges and universities, career technical education and provide opportunities to engage in co-curricular campus activities. For more information, visit </w:t>
      </w:r>
      <w:hyperlink r:id="rId10" w:history="1">
        <w:r w:rsidRPr="00104D78">
          <w:rPr>
            <w:rStyle w:val="Hyperlink"/>
            <w:rFonts w:eastAsia="Times New Roman" w:cstheme="minorHAnsi"/>
            <w:i/>
            <w:color w:val="1155CC"/>
            <w:sz w:val="24"/>
            <w:szCs w:val="24"/>
          </w:rPr>
          <w:t>vcccd.edu</w:t>
        </w:r>
      </w:hyperlink>
      <w:r w:rsidRPr="00104D78">
        <w:rPr>
          <w:rFonts w:eastAsia="Times New Roman" w:cstheme="minorHAnsi"/>
          <w:i/>
          <w:sz w:val="24"/>
          <w:szCs w:val="24"/>
        </w:rPr>
        <w:t xml:space="preserve">. </w:t>
      </w:r>
    </w:p>
    <w:p w14:paraId="33EBA1C9" w14:textId="77777777" w:rsidR="004D0594" w:rsidRPr="001367E0" w:rsidRDefault="004D0594" w:rsidP="004D0594">
      <w:pPr>
        <w:spacing w:after="0" w:line="240" w:lineRule="auto"/>
        <w:jc w:val="center"/>
        <w:rPr>
          <w:rStyle w:val="Emphasis"/>
          <w:rFonts w:eastAsia="Times New Roman" w:cstheme="minorHAnsi"/>
          <w:i w:val="0"/>
          <w:iCs w:val="0"/>
          <w:sz w:val="24"/>
          <w:szCs w:val="24"/>
        </w:rPr>
      </w:pPr>
      <w:r w:rsidRPr="001367E0">
        <w:rPr>
          <w:rFonts w:eastAsia="Times New Roman" w:cstheme="minorHAnsi"/>
          <w:sz w:val="24"/>
          <w:szCs w:val="24"/>
        </w:rPr>
        <w:t xml:space="preserve"> </w:t>
      </w:r>
    </w:p>
    <w:p w14:paraId="71AA6E37" w14:textId="77777777" w:rsidR="004D0594" w:rsidRPr="001367E0" w:rsidRDefault="004D0594" w:rsidP="004D0594">
      <w:pPr>
        <w:pStyle w:val="NormalWeb"/>
        <w:spacing w:before="0" w:beforeAutospacing="0" w:after="0" w:afterAutospacing="0"/>
        <w:rPr>
          <w:rFonts w:asciiTheme="minorHAnsi" w:hAnsiTheme="minorHAnsi" w:cstheme="minorHAnsi"/>
          <w:b/>
          <w:color w:val="0E101A"/>
        </w:rPr>
      </w:pPr>
      <w:r w:rsidRPr="001367E0">
        <w:rPr>
          <w:rFonts w:asciiTheme="minorHAnsi" w:hAnsiTheme="minorHAnsi" w:cstheme="minorHAnsi"/>
          <w:b/>
          <w:color w:val="0E101A"/>
        </w:rPr>
        <w:t>Media Contact:</w:t>
      </w:r>
    </w:p>
    <w:p w14:paraId="325317C9" w14:textId="77777777" w:rsidR="004D0594" w:rsidRPr="001367E0" w:rsidRDefault="004D0594" w:rsidP="004D0594">
      <w:pPr>
        <w:pStyle w:val="NormalWeb"/>
        <w:spacing w:before="0" w:beforeAutospacing="0" w:after="0" w:afterAutospacing="0"/>
        <w:rPr>
          <w:rFonts w:asciiTheme="minorHAnsi" w:hAnsiTheme="minorHAnsi" w:cstheme="minorHAnsi"/>
          <w:shd w:val="clear" w:color="auto" w:fill="FFFFFF"/>
        </w:rPr>
      </w:pPr>
      <w:r>
        <w:rPr>
          <w:rFonts w:asciiTheme="minorHAnsi" w:hAnsiTheme="minorHAnsi" w:cstheme="minorHAnsi"/>
          <w:shd w:val="clear" w:color="auto" w:fill="FFFFFF"/>
        </w:rPr>
        <w:t>Outreach and Marketing</w:t>
      </w:r>
    </w:p>
    <w:p w14:paraId="38C451C3" w14:textId="77777777" w:rsidR="004D0594" w:rsidRPr="001367E0" w:rsidRDefault="004D0594" w:rsidP="004D0594">
      <w:pPr>
        <w:pStyle w:val="NormalWeb"/>
        <w:spacing w:before="0" w:beforeAutospacing="0" w:after="0" w:afterAutospacing="0"/>
        <w:rPr>
          <w:rFonts w:asciiTheme="minorHAnsi" w:hAnsiTheme="minorHAnsi" w:cstheme="minorHAnsi"/>
          <w:color w:val="454545"/>
          <w:shd w:val="clear" w:color="auto" w:fill="FFFFFF"/>
        </w:rPr>
      </w:pPr>
      <w:r w:rsidRPr="001367E0">
        <w:rPr>
          <w:rFonts w:asciiTheme="minorHAnsi" w:hAnsiTheme="minorHAnsi" w:cstheme="minorHAnsi"/>
          <w:shd w:val="clear" w:color="auto" w:fill="FFFFFF"/>
        </w:rPr>
        <w:t>Ventura County Community College District</w:t>
      </w:r>
    </w:p>
    <w:p w14:paraId="5E817437" w14:textId="77777777" w:rsidR="004D0594" w:rsidRPr="001367E0" w:rsidRDefault="004D0594" w:rsidP="004D0594">
      <w:pPr>
        <w:pStyle w:val="NormalWeb"/>
        <w:spacing w:before="0" w:beforeAutospacing="0" w:after="0" w:afterAutospacing="0"/>
        <w:rPr>
          <w:rFonts w:asciiTheme="minorHAnsi" w:hAnsiTheme="minorHAnsi" w:cstheme="minorHAnsi"/>
          <w:color w:val="0E101A"/>
        </w:rPr>
      </w:pPr>
      <w:hyperlink r:id="rId11" w:tgtFrame="_blank" w:history="1">
        <w:r w:rsidRPr="001367E0">
          <w:rPr>
            <w:rStyle w:val="Hyperlink"/>
            <w:rFonts w:asciiTheme="minorHAnsi" w:eastAsiaTheme="majorEastAsia" w:hAnsiTheme="minorHAnsi" w:cstheme="minorHAnsi"/>
            <w:color w:val="4A6EE0"/>
          </w:rPr>
          <w:t>communications@vcccd.edu</w:t>
        </w:r>
      </w:hyperlink>
    </w:p>
    <w:p w14:paraId="27543BAC" w14:textId="77777777" w:rsidR="00F4230C" w:rsidRDefault="00F4230C"/>
    <w:sectPr w:rsidR="00F4230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AE1EF" w14:textId="77777777" w:rsidR="00E80AF4" w:rsidRDefault="00E80AF4" w:rsidP="00ED58DA">
      <w:pPr>
        <w:spacing w:after="0" w:line="240" w:lineRule="auto"/>
      </w:pPr>
      <w:r>
        <w:separator/>
      </w:r>
    </w:p>
  </w:endnote>
  <w:endnote w:type="continuationSeparator" w:id="0">
    <w:p w14:paraId="0E2C3D1A" w14:textId="77777777" w:rsidR="00E80AF4" w:rsidRDefault="00E80AF4" w:rsidP="00ED5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System Font">
    <w:altName w:val="Calibri"/>
    <w:panose1 w:val="020B0604020202020204"/>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70E6" w14:textId="77777777" w:rsidR="00ED58DA" w:rsidRDefault="00ED5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D3F3" w14:textId="77777777" w:rsidR="00ED58DA" w:rsidRDefault="00ED58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F3161" w14:textId="77777777" w:rsidR="00ED58DA" w:rsidRDefault="00ED5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26D67" w14:textId="77777777" w:rsidR="00E80AF4" w:rsidRDefault="00E80AF4" w:rsidP="00ED58DA">
      <w:pPr>
        <w:spacing w:after="0" w:line="240" w:lineRule="auto"/>
      </w:pPr>
      <w:r>
        <w:separator/>
      </w:r>
    </w:p>
  </w:footnote>
  <w:footnote w:type="continuationSeparator" w:id="0">
    <w:p w14:paraId="426E7595" w14:textId="77777777" w:rsidR="00E80AF4" w:rsidRDefault="00E80AF4" w:rsidP="00ED5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406E" w14:textId="29E3AE0E" w:rsidR="00ED58DA" w:rsidRDefault="00ED5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E831" w14:textId="5A1319FD" w:rsidR="00ED58DA" w:rsidRDefault="00ED5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E685" w14:textId="4DCCED12" w:rsidR="00ED58DA" w:rsidRDefault="00ED58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224"/>
    <w:rsid w:val="0005799C"/>
    <w:rsid w:val="00092B24"/>
    <w:rsid w:val="00094066"/>
    <w:rsid w:val="000D28CD"/>
    <w:rsid w:val="00162C3B"/>
    <w:rsid w:val="001B362C"/>
    <w:rsid w:val="001F263B"/>
    <w:rsid w:val="00210A5E"/>
    <w:rsid w:val="00212273"/>
    <w:rsid w:val="00212D60"/>
    <w:rsid w:val="0025718D"/>
    <w:rsid w:val="002A3BDD"/>
    <w:rsid w:val="002A67C5"/>
    <w:rsid w:val="002C18B8"/>
    <w:rsid w:val="002D0FC5"/>
    <w:rsid w:val="003459ED"/>
    <w:rsid w:val="003804C3"/>
    <w:rsid w:val="00382DBD"/>
    <w:rsid w:val="00391CFE"/>
    <w:rsid w:val="0039735E"/>
    <w:rsid w:val="003B325E"/>
    <w:rsid w:val="003D0857"/>
    <w:rsid w:val="003D12F7"/>
    <w:rsid w:val="00441670"/>
    <w:rsid w:val="00456DC1"/>
    <w:rsid w:val="004B1666"/>
    <w:rsid w:val="004D0594"/>
    <w:rsid w:val="00530652"/>
    <w:rsid w:val="00580E72"/>
    <w:rsid w:val="0064413F"/>
    <w:rsid w:val="0066533D"/>
    <w:rsid w:val="006837C3"/>
    <w:rsid w:val="0075346D"/>
    <w:rsid w:val="007D71E4"/>
    <w:rsid w:val="00880935"/>
    <w:rsid w:val="008D2906"/>
    <w:rsid w:val="00900C5B"/>
    <w:rsid w:val="009403CB"/>
    <w:rsid w:val="009D1E02"/>
    <w:rsid w:val="009F4825"/>
    <w:rsid w:val="00A020DC"/>
    <w:rsid w:val="00A24486"/>
    <w:rsid w:val="00A24498"/>
    <w:rsid w:val="00A75517"/>
    <w:rsid w:val="00B916BE"/>
    <w:rsid w:val="00BC73E6"/>
    <w:rsid w:val="00C46EC6"/>
    <w:rsid w:val="00C600BB"/>
    <w:rsid w:val="00C658B3"/>
    <w:rsid w:val="00C91FE8"/>
    <w:rsid w:val="00CA054D"/>
    <w:rsid w:val="00CA1CCF"/>
    <w:rsid w:val="00CE2EB4"/>
    <w:rsid w:val="00D046CF"/>
    <w:rsid w:val="00D06224"/>
    <w:rsid w:val="00D516B7"/>
    <w:rsid w:val="00DD57A4"/>
    <w:rsid w:val="00E047C8"/>
    <w:rsid w:val="00E26106"/>
    <w:rsid w:val="00E80AF4"/>
    <w:rsid w:val="00ED58DA"/>
    <w:rsid w:val="00EE44AF"/>
    <w:rsid w:val="00F06F52"/>
    <w:rsid w:val="00F147D0"/>
    <w:rsid w:val="00F16F1C"/>
    <w:rsid w:val="00F4230C"/>
    <w:rsid w:val="00F466FA"/>
    <w:rsid w:val="00F75057"/>
    <w:rsid w:val="00F84DEB"/>
    <w:rsid w:val="00FD5802"/>
    <w:rsid w:val="00FD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5089C"/>
  <w15:chartTrackingRefBased/>
  <w15:docId w15:val="{761DFD92-9839-474B-8F69-68D1BC05D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System Font"/>
        <w:bCs/>
        <w:color w:val="0E0E0E"/>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594"/>
    <w:pPr>
      <w:spacing w:after="200" w:line="276" w:lineRule="auto"/>
    </w:pPr>
    <w:rPr>
      <w:rFonts w:asciiTheme="minorHAnsi" w:hAnsiTheme="minorHAnsi" w:cstheme="minorBidi"/>
      <w:bCs w:val="0"/>
      <w:color w:val="auto"/>
      <w:sz w:val="22"/>
      <w:szCs w:val="22"/>
    </w:rPr>
  </w:style>
  <w:style w:type="paragraph" w:styleId="Heading1">
    <w:name w:val="heading 1"/>
    <w:basedOn w:val="Normal"/>
    <w:next w:val="Normal"/>
    <w:link w:val="Heading1Char"/>
    <w:uiPriority w:val="9"/>
    <w:qFormat/>
    <w:rsid w:val="004D0594"/>
    <w:pPr>
      <w:keepNext/>
      <w:keepLines/>
      <w:spacing w:before="360" w:after="80" w:line="259" w:lineRule="auto"/>
      <w:outlineLvl w:val="0"/>
    </w:pPr>
    <w:rPr>
      <w:rFonts w:asciiTheme="majorHAnsi" w:eastAsiaTheme="majorEastAsia" w:hAnsiTheme="majorHAnsi" w:cstheme="majorBidi"/>
      <w:bCs/>
      <w:color w:val="0F4761" w:themeColor="accent1" w:themeShade="BF"/>
      <w:sz w:val="40"/>
      <w:szCs w:val="40"/>
    </w:rPr>
  </w:style>
  <w:style w:type="paragraph" w:styleId="Heading2">
    <w:name w:val="heading 2"/>
    <w:basedOn w:val="Normal"/>
    <w:next w:val="Normal"/>
    <w:link w:val="Heading2Char"/>
    <w:uiPriority w:val="9"/>
    <w:semiHidden/>
    <w:unhideWhenUsed/>
    <w:qFormat/>
    <w:rsid w:val="004D0594"/>
    <w:pPr>
      <w:keepNext/>
      <w:keepLines/>
      <w:spacing w:before="160" w:after="80" w:line="259" w:lineRule="auto"/>
      <w:outlineLvl w:val="1"/>
    </w:pPr>
    <w:rPr>
      <w:rFonts w:asciiTheme="majorHAnsi" w:eastAsiaTheme="majorEastAsia" w:hAnsiTheme="majorHAnsi" w:cstheme="majorBidi"/>
      <w:bCs/>
      <w:color w:val="0F4761" w:themeColor="accent1" w:themeShade="BF"/>
      <w:sz w:val="32"/>
      <w:szCs w:val="32"/>
    </w:rPr>
  </w:style>
  <w:style w:type="paragraph" w:styleId="Heading3">
    <w:name w:val="heading 3"/>
    <w:basedOn w:val="Normal"/>
    <w:next w:val="Normal"/>
    <w:link w:val="Heading3Char"/>
    <w:uiPriority w:val="9"/>
    <w:semiHidden/>
    <w:unhideWhenUsed/>
    <w:qFormat/>
    <w:rsid w:val="004D0594"/>
    <w:pPr>
      <w:keepNext/>
      <w:keepLines/>
      <w:spacing w:before="160" w:after="80" w:line="259" w:lineRule="auto"/>
      <w:outlineLvl w:val="2"/>
    </w:pPr>
    <w:rPr>
      <w:rFonts w:eastAsiaTheme="majorEastAsia" w:cstheme="majorBidi"/>
      <w:bCs/>
      <w:color w:val="0F4761" w:themeColor="accent1" w:themeShade="BF"/>
      <w:sz w:val="28"/>
      <w:szCs w:val="28"/>
    </w:rPr>
  </w:style>
  <w:style w:type="paragraph" w:styleId="Heading4">
    <w:name w:val="heading 4"/>
    <w:basedOn w:val="Normal"/>
    <w:next w:val="Normal"/>
    <w:link w:val="Heading4Char"/>
    <w:uiPriority w:val="9"/>
    <w:semiHidden/>
    <w:unhideWhenUsed/>
    <w:qFormat/>
    <w:rsid w:val="004D0594"/>
    <w:pPr>
      <w:keepNext/>
      <w:keepLines/>
      <w:spacing w:before="80" w:after="40" w:line="259" w:lineRule="auto"/>
      <w:outlineLvl w:val="3"/>
    </w:pPr>
    <w:rPr>
      <w:rFonts w:eastAsiaTheme="majorEastAsia" w:cstheme="majorBidi"/>
      <w:bCs/>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4D0594"/>
    <w:pPr>
      <w:keepNext/>
      <w:keepLines/>
      <w:spacing w:before="80" w:after="40" w:line="259" w:lineRule="auto"/>
      <w:outlineLvl w:val="4"/>
    </w:pPr>
    <w:rPr>
      <w:rFonts w:eastAsiaTheme="majorEastAsia" w:cstheme="majorBidi"/>
      <w:bCs/>
      <w:color w:val="0F4761" w:themeColor="accent1" w:themeShade="BF"/>
      <w:sz w:val="24"/>
      <w:szCs w:val="24"/>
    </w:rPr>
  </w:style>
  <w:style w:type="paragraph" w:styleId="Heading6">
    <w:name w:val="heading 6"/>
    <w:basedOn w:val="Normal"/>
    <w:next w:val="Normal"/>
    <w:link w:val="Heading6Char"/>
    <w:uiPriority w:val="9"/>
    <w:semiHidden/>
    <w:unhideWhenUsed/>
    <w:qFormat/>
    <w:rsid w:val="004D0594"/>
    <w:pPr>
      <w:keepNext/>
      <w:keepLines/>
      <w:spacing w:before="40" w:after="0" w:line="259" w:lineRule="auto"/>
      <w:outlineLvl w:val="5"/>
    </w:pPr>
    <w:rPr>
      <w:rFonts w:eastAsiaTheme="majorEastAsia" w:cstheme="majorBidi"/>
      <w:bCs/>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D0594"/>
    <w:pPr>
      <w:keepNext/>
      <w:keepLines/>
      <w:spacing w:before="40" w:after="0" w:line="259" w:lineRule="auto"/>
      <w:outlineLvl w:val="6"/>
    </w:pPr>
    <w:rPr>
      <w:rFonts w:eastAsiaTheme="majorEastAsia" w:cstheme="majorBidi"/>
      <w:bCs/>
      <w:color w:val="595959" w:themeColor="text1" w:themeTint="A6"/>
      <w:sz w:val="24"/>
      <w:szCs w:val="24"/>
    </w:rPr>
  </w:style>
  <w:style w:type="paragraph" w:styleId="Heading8">
    <w:name w:val="heading 8"/>
    <w:basedOn w:val="Normal"/>
    <w:next w:val="Normal"/>
    <w:link w:val="Heading8Char"/>
    <w:uiPriority w:val="9"/>
    <w:semiHidden/>
    <w:unhideWhenUsed/>
    <w:qFormat/>
    <w:rsid w:val="004D0594"/>
    <w:pPr>
      <w:keepNext/>
      <w:keepLines/>
      <w:spacing w:after="0" w:line="259" w:lineRule="auto"/>
      <w:outlineLvl w:val="7"/>
    </w:pPr>
    <w:rPr>
      <w:rFonts w:eastAsiaTheme="majorEastAsia" w:cstheme="majorBidi"/>
      <w:bCs/>
      <w:i/>
      <w:iCs/>
      <w:color w:val="272727" w:themeColor="text1" w:themeTint="D8"/>
      <w:sz w:val="24"/>
      <w:szCs w:val="24"/>
    </w:rPr>
  </w:style>
  <w:style w:type="paragraph" w:styleId="Heading9">
    <w:name w:val="heading 9"/>
    <w:basedOn w:val="Normal"/>
    <w:next w:val="Normal"/>
    <w:link w:val="Heading9Char"/>
    <w:uiPriority w:val="9"/>
    <w:semiHidden/>
    <w:unhideWhenUsed/>
    <w:qFormat/>
    <w:rsid w:val="004D0594"/>
    <w:pPr>
      <w:keepNext/>
      <w:keepLines/>
      <w:spacing w:after="0" w:line="259" w:lineRule="auto"/>
      <w:outlineLvl w:val="8"/>
    </w:pPr>
    <w:rPr>
      <w:rFonts w:eastAsiaTheme="majorEastAsia" w:cstheme="majorBidi"/>
      <w:bCs/>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DBD"/>
    <w:pPr>
      <w:spacing w:after="160" w:line="259" w:lineRule="auto"/>
      <w:ind w:left="720"/>
      <w:contextualSpacing/>
    </w:pPr>
    <w:rPr>
      <w:rFonts w:ascii="Avenir Next" w:hAnsi="Avenir Next" w:cs="System Font"/>
      <w:bCs/>
      <w:color w:val="0E0E0E"/>
      <w:sz w:val="24"/>
      <w:szCs w:val="24"/>
    </w:rPr>
  </w:style>
  <w:style w:type="character" w:customStyle="1" w:styleId="Heading1Char">
    <w:name w:val="Heading 1 Char"/>
    <w:basedOn w:val="DefaultParagraphFont"/>
    <w:link w:val="Heading1"/>
    <w:uiPriority w:val="9"/>
    <w:rsid w:val="004D05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05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059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059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D059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D059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D059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D059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D059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D0594"/>
    <w:pPr>
      <w:spacing w:after="80" w:line="240" w:lineRule="auto"/>
      <w:contextualSpacing/>
    </w:pPr>
    <w:rPr>
      <w:rFonts w:asciiTheme="majorHAnsi" w:eastAsiaTheme="majorEastAsia" w:hAnsiTheme="majorHAnsi" w:cstheme="majorBidi"/>
      <w:bCs/>
      <w:spacing w:val="-10"/>
      <w:kern w:val="28"/>
      <w:sz w:val="56"/>
      <w:szCs w:val="56"/>
    </w:rPr>
  </w:style>
  <w:style w:type="character" w:customStyle="1" w:styleId="TitleChar">
    <w:name w:val="Title Char"/>
    <w:basedOn w:val="DefaultParagraphFont"/>
    <w:link w:val="Title"/>
    <w:uiPriority w:val="10"/>
    <w:rsid w:val="004D0594"/>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4D0594"/>
    <w:pPr>
      <w:numPr>
        <w:ilvl w:val="1"/>
      </w:numPr>
      <w:spacing w:after="160" w:line="259" w:lineRule="auto"/>
    </w:pPr>
    <w:rPr>
      <w:rFonts w:eastAsiaTheme="majorEastAsia" w:cstheme="majorBidi"/>
      <w:bCs/>
      <w:color w:val="595959" w:themeColor="text1" w:themeTint="A6"/>
      <w:spacing w:val="15"/>
      <w:sz w:val="28"/>
      <w:szCs w:val="28"/>
    </w:rPr>
  </w:style>
  <w:style w:type="character" w:customStyle="1" w:styleId="SubtitleChar">
    <w:name w:val="Subtitle Char"/>
    <w:basedOn w:val="DefaultParagraphFont"/>
    <w:link w:val="Subtitle"/>
    <w:uiPriority w:val="11"/>
    <w:rsid w:val="004D059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D0594"/>
    <w:pPr>
      <w:spacing w:before="160" w:after="160" w:line="259" w:lineRule="auto"/>
      <w:jc w:val="center"/>
    </w:pPr>
    <w:rPr>
      <w:rFonts w:ascii="Avenir Next" w:hAnsi="Avenir Next" w:cs="System Font"/>
      <w:bCs/>
      <w:i/>
      <w:iCs/>
      <w:color w:val="404040" w:themeColor="text1" w:themeTint="BF"/>
      <w:sz w:val="24"/>
      <w:szCs w:val="24"/>
    </w:rPr>
  </w:style>
  <w:style w:type="character" w:customStyle="1" w:styleId="QuoteChar">
    <w:name w:val="Quote Char"/>
    <w:basedOn w:val="DefaultParagraphFont"/>
    <w:link w:val="Quote"/>
    <w:uiPriority w:val="29"/>
    <w:rsid w:val="004D0594"/>
    <w:rPr>
      <w:i/>
      <w:iCs/>
      <w:color w:val="404040" w:themeColor="text1" w:themeTint="BF"/>
    </w:rPr>
  </w:style>
  <w:style w:type="character" w:styleId="IntenseEmphasis">
    <w:name w:val="Intense Emphasis"/>
    <w:basedOn w:val="DefaultParagraphFont"/>
    <w:uiPriority w:val="21"/>
    <w:qFormat/>
    <w:rsid w:val="004D0594"/>
    <w:rPr>
      <w:i/>
      <w:iCs/>
      <w:color w:val="0F4761" w:themeColor="accent1" w:themeShade="BF"/>
    </w:rPr>
  </w:style>
  <w:style w:type="paragraph" w:styleId="IntenseQuote">
    <w:name w:val="Intense Quote"/>
    <w:basedOn w:val="Normal"/>
    <w:next w:val="Normal"/>
    <w:link w:val="IntenseQuoteChar"/>
    <w:uiPriority w:val="30"/>
    <w:qFormat/>
    <w:rsid w:val="004D059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venir Next" w:hAnsi="Avenir Next" w:cs="System Font"/>
      <w:bCs/>
      <w:i/>
      <w:iCs/>
      <w:color w:val="0F4761" w:themeColor="accent1" w:themeShade="BF"/>
      <w:sz w:val="24"/>
      <w:szCs w:val="24"/>
    </w:rPr>
  </w:style>
  <w:style w:type="character" w:customStyle="1" w:styleId="IntenseQuoteChar">
    <w:name w:val="Intense Quote Char"/>
    <w:basedOn w:val="DefaultParagraphFont"/>
    <w:link w:val="IntenseQuote"/>
    <w:uiPriority w:val="30"/>
    <w:rsid w:val="004D0594"/>
    <w:rPr>
      <w:i/>
      <w:iCs/>
      <w:color w:val="0F4761" w:themeColor="accent1" w:themeShade="BF"/>
    </w:rPr>
  </w:style>
  <w:style w:type="character" w:styleId="IntenseReference">
    <w:name w:val="Intense Reference"/>
    <w:basedOn w:val="DefaultParagraphFont"/>
    <w:uiPriority w:val="32"/>
    <w:qFormat/>
    <w:rsid w:val="004D0594"/>
    <w:rPr>
      <w:b/>
      <w:bCs w:val="0"/>
      <w:smallCaps/>
      <w:color w:val="0F4761" w:themeColor="accent1" w:themeShade="BF"/>
      <w:spacing w:val="5"/>
    </w:rPr>
  </w:style>
  <w:style w:type="character" w:styleId="Hyperlink">
    <w:name w:val="Hyperlink"/>
    <w:basedOn w:val="DefaultParagraphFont"/>
    <w:uiPriority w:val="99"/>
    <w:unhideWhenUsed/>
    <w:rsid w:val="004D0594"/>
    <w:rPr>
      <w:color w:val="467886" w:themeColor="hyperlink"/>
      <w:u w:val="single"/>
    </w:rPr>
  </w:style>
  <w:style w:type="paragraph" w:styleId="NormalWeb">
    <w:name w:val="Normal (Web)"/>
    <w:basedOn w:val="Normal"/>
    <w:uiPriority w:val="99"/>
    <w:unhideWhenUsed/>
    <w:rsid w:val="004D05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D0594"/>
    <w:rPr>
      <w:i/>
      <w:iCs/>
    </w:rPr>
  </w:style>
  <w:style w:type="character" w:styleId="Strong">
    <w:name w:val="Strong"/>
    <w:basedOn w:val="DefaultParagraphFont"/>
    <w:uiPriority w:val="22"/>
    <w:qFormat/>
    <w:rsid w:val="004D0594"/>
    <w:rPr>
      <w:b/>
      <w:bCs w:val="0"/>
    </w:rPr>
  </w:style>
  <w:style w:type="paragraph" w:styleId="Header">
    <w:name w:val="header"/>
    <w:basedOn w:val="Normal"/>
    <w:link w:val="HeaderChar"/>
    <w:uiPriority w:val="99"/>
    <w:unhideWhenUsed/>
    <w:rsid w:val="00ED5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8DA"/>
    <w:rPr>
      <w:rFonts w:asciiTheme="minorHAnsi" w:hAnsiTheme="minorHAnsi" w:cstheme="minorBidi"/>
      <w:bCs w:val="0"/>
      <w:color w:val="auto"/>
      <w:sz w:val="22"/>
      <w:szCs w:val="22"/>
    </w:rPr>
  </w:style>
  <w:style w:type="paragraph" w:styleId="Footer">
    <w:name w:val="footer"/>
    <w:basedOn w:val="Normal"/>
    <w:link w:val="FooterChar"/>
    <w:uiPriority w:val="99"/>
    <w:unhideWhenUsed/>
    <w:rsid w:val="00ED58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8DA"/>
    <w:rPr>
      <w:rFonts w:asciiTheme="minorHAnsi" w:hAnsiTheme="minorHAnsi" w:cstheme="minorBidi"/>
      <w:bCs w:val="0"/>
      <w:color w:val="auto"/>
      <w:sz w:val="22"/>
      <w:szCs w:val="22"/>
    </w:rPr>
  </w:style>
  <w:style w:type="paragraph" w:styleId="Revision">
    <w:name w:val="Revision"/>
    <w:hidden/>
    <w:uiPriority w:val="99"/>
    <w:semiHidden/>
    <w:rsid w:val="00F84DEB"/>
    <w:pPr>
      <w:spacing w:after="0" w:line="240" w:lineRule="auto"/>
    </w:pPr>
    <w:rPr>
      <w:rFonts w:asciiTheme="minorHAnsi" w:hAnsiTheme="minorHAnsi" w:cstheme="minorBidi"/>
      <w:bCs w:val="0"/>
      <w:color w:val="auto"/>
      <w:sz w:val="22"/>
      <w:szCs w:val="22"/>
    </w:rPr>
  </w:style>
  <w:style w:type="character" w:styleId="UnresolvedMention">
    <w:name w:val="Unresolved Mention"/>
    <w:basedOn w:val="DefaultParagraphFont"/>
    <w:uiPriority w:val="99"/>
    <w:semiHidden/>
    <w:unhideWhenUsed/>
    <w:rsid w:val="00FD5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mmunications@vcccd.ed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vcccd.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cccd.edu/polic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207BD-9BE6-2744-BCED-C2E265EF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Allie Frazier</dc:creator>
  <cp:keywords/>
  <dc:description/>
  <cp:lastModifiedBy>Allie Frazier</cp:lastModifiedBy>
  <cp:revision>10</cp:revision>
  <dcterms:created xsi:type="dcterms:W3CDTF">2025-09-19T21:56:00Z</dcterms:created>
  <dcterms:modified xsi:type="dcterms:W3CDTF">2025-09-23T19:36:00Z</dcterms:modified>
</cp:coreProperties>
</file>